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南京信息工程大学高等教育自学考试</w:t>
      </w:r>
    </w:p>
    <w:p>
      <w:pPr>
        <w:spacing w:after="0" w:line="360" w:lineRule="auto"/>
        <w:jc w:val="center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物联网工程专业(本科)(面向社会开考)</w:t>
      </w:r>
    </w:p>
    <w:p>
      <w:pPr>
        <w:spacing w:after="0" w:line="360" w:lineRule="auto"/>
        <w:jc w:val="center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实践考核、毕业论文及论文答辩安排</w:t>
      </w:r>
    </w:p>
    <w:p>
      <w:pPr>
        <w:spacing w:after="0" w:line="360" w:lineRule="auto"/>
        <w:jc w:val="both"/>
        <w:rPr>
          <w:rFonts w:ascii="宋体" w:eastAsia="宋体" w:cs="宋体" w:hAnsiTheme="minorEastAsia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宋体" w:eastAsia="宋体" w:cs="宋体" w:hAnsiTheme="minorEastAsia"/>
          <w:b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sz w:val="28"/>
          <w:szCs w:val="28"/>
        </w:rPr>
        <w:t>一、实践环节考核安排</w:t>
      </w:r>
    </w:p>
    <w:p>
      <w:pPr>
        <w:tabs>
          <w:tab w:val="left" w:pos="2430"/>
        </w:tabs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ascii="宋体" w:eastAsia="宋体" w:hAnsiTheme="minorEastAsia"/>
          <w:bCs/>
          <w:sz w:val="28"/>
          <w:szCs w:val="28"/>
        </w:rPr>
        <w:t>1</w:t>
      </w:r>
      <w:r>
        <w:rPr>
          <w:rFonts w:ascii="宋体" w:eastAsia="宋体" w:cs="宋体" w:hAnsiTheme="minorEastAsia"/>
          <w:bCs/>
          <w:sz w:val="28"/>
          <w:szCs w:val="28"/>
        </w:rPr>
        <w:t>、考核报名条件：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考生报考实践性学习环节的考核，考核所涉及课程的理论考试应大部分合格。因实践考核一年只安排一次，在预计即将考完全部理论课程的情况下，可提前申报。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ascii="宋体" w:eastAsia="宋体" w:hAnsiTheme="minorEastAsia"/>
          <w:bCs/>
          <w:sz w:val="28"/>
          <w:szCs w:val="28"/>
        </w:rPr>
        <w:t>2</w:t>
      </w:r>
      <w:r>
        <w:rPr>
          <w:rFonts w:ascii="宋体" w:eastAsia="宋体" w:cs="宋体" w:hAnsiTheme="minorEastAsia"/>
          <w:bCs/>
          <w:sz w:val="28"/>
          <w:szCs w:val="28"/>
        </w:rPr>
        <w:t>、</w:t>
      </w:r>
      <w:r>
        <w:rPr>
          <w:rFonts w:hint="eastAsia" w:ascii="宋体" w:eastAsia="宋体" w:cs="宋体" w:hAnsiTheme="minorEastAsia"/>
          <w:bCs/>
          <w:sz w:val="28"/>
          <w:szCs w:val="28"/>
        </w:rPr>
        <w:t>实践</w:t>
      </w:r>
      <w:r>
        <w:rPr>
          <w:rFonts w:ascii="宋体" w:eastAsia="宋体" w:cs="宋体" w:hAnsiTheme="minorEastAsia"/>
          <w:bCs/>
          <w:sz w:val="28"/>
          <w:szCs w:val="28"/>
        </w:rPr>
        <w:t>考核</w:t>
      </w:r>
      <w:r>
        <w:rPr>
          <w:rFonts w:hint="eastAsia" w:ascii="宋体" w:eastAsia="宋体" w:cs="宋体" w:hAnsiTheme="minorEastAsia"/>
          <w:bCs/>
          <w:sz w:val="28"/>
          <w:szCs w:val="28"/>
        </w:rPr>
        <w:t>科目及</w:t>
      </w:r>
      <w:r>
        <w:rPr>
          <w:rFonts w:ascii="宋体" w:eastAsia="宋体" w:cs="宋体" w:hAnsiTheme="minorEastAsia"/>
          <w:bCs/>
          <w:sz w:val="28"/>
          <w:szCs w:val="28"/>
        </w:rPr>
        <w:t>内容：</w:t>
      </w:r>
    </w:p>
    <w:p>
      <w:pPr>
        <w:spacing w:after="0" w:line="360" w:lineRule="auto"/>
        <w:ind w:firstLine="562" w:firstLineChars="200"/>
        <w:jc w:val="both"/>
        <w:rPr>
          <w:rFonts w:ascii="宋体" w:eastAsia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sz w:val="28"/>
          <w:szCs w:val="28"/>
        </w:rPr>
        <w:t>必考：</w:t>
      </w:r>
      <w:r>
        <w:rPr>
          <w:rFonts w:hint="eastAsia" w:ascii="宋体" w:eastAsia="宋体" w:cs="宋体" w:hAnsiTheme="minorEastAsia"/>
          <w:bCs/>
          <w:sz w:val="28"/>
          <w:szCs w:val="28"/>
        </w:rPr>
        <w:t>12579物联网系统综合设计（实践）、</w:t>
      </w:r>
      <w:r>
        <w:rPr>
          <w:rFonts w:hint="eastAsia" w:ascii="宋体" w:eastAsia="宋体" w:hAnsiTheme="minorEastAsia"/>
          <w:bCs/>
          <w:sz w:val="28"/>
          <w:szCs w:val="28"/>
        </w:rPr>
        <w:t>12578智能数据处理（实践）</w:t>
      </w:r>
      <w:r>
        <w:rPr>
          <w:rFonts w:hint="eastAsia" w:ascii="宋体" w:eastAsia="宋体" w:cs="宋体" w:hAnsiTheme="minorEastAsia"/>
          <w:bCs/>
          <w:sz w:val="28"/>
          <w:szCs w:val="28"/>
        </w:rPr>
        <w:t>、</w:t>
      </w:r>
      <w:r>
        <w:rPr>
          <w:rFonts w:hint="eastAsia" w:ascii="宋体" w:eastAsia="宋体" w:hAnsiTheme="minorEastAsia"/>
          <w:bCs/>
          <w:sz w:val="28"/>
          <w:szCs w:val="28"/>
        </w:rPr>
        <w:t>12576嵌入式系统设计（实践）、06017传感器原理及应用（实践）、12574无线传感网技术（实践）</w:t>
      </w:r>
    </w:p>
    <w:p>
      <w:pPr>
        <w:spacing w:after="0" w:line="360" w:lineRule="auto"/>
        <w:ind w:firstLine="562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sz w:val="28"/>
          <w:szCs w:val="28"/>
        </w:rPr>
        <w:t>选考：</w:t>
      </w:r>
      <w:r>
        <w:rPr>
          <w:rFonts w:hint="eastAsia" w:ascii="宋体" w:eastAsia="宋体" w:cs="宋体" w:hAnsiTheme="minorEastAsia"/>
          <w:bCs/>
          <w:sz w:val="28"/>
          <w:szCs w:val="28"/>
        </w:rPr>
        <w:t>12582射频识别技术与应用（实践）、02359单片机原理及应用（实践）、02244计算机软件基础（一）（实践）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具体考核内容参见考核大纲。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ascii="宋体" w:eastAsia="宋体" w:cs="宋体" w:hAnsiTheme="minorEastAsia"/>
          <w:bCs/>
          <w:sz w:val="28"/>
          <w:szCs w:val="28"/>
        </w:rPr>
        <w:t>3、</w:t>
      </w:r>
      <w:r>
        <w:rPr>
          <w:rFonts w:hint="eastAsia" w:ascii="宋体" w:eastAsia="宋体" w:cs="宋体" w:hAnsiTheme="minorEastAsia"/>
          <w:bCs/>
          <w:sz w:val="28"/>
          <w:szCs w:val="28"/>
        </w:rPr>
        <w:t>实践</w:t>
      </w:r>
      <w:r>
        <w:rPr>
          <w:rFonts w:ascii="宋体" w:eastAsia="宋体" w:cs="宋体" w:hAnsiTheme="minorEastAsia"/>
          <w:bCs/>
          <w:sz w:val="28"/>
          <w:szCs w:val="28"/>
        </w:rPr>
        <w:t>报名时间及方式：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hAnsiTheme="minorEastAsia"/>
          <w:color w:val="000000"/>
          <w:sz w:val="28"/>
          <w:szCs w:val="28"/>
        </w:rPr>
      </w:pPr>
      <w:r>
        <w:rPr>
          <w:rFonts w:hint="eastAsia" w:ascii="宋体" w:eastAsia="宋体" w:cs="宋体" w:hAnsiTheme="minorEastAsia"/>
          <w:color w:val="000000"/>
          <w:sz w:val="28"/>
          <w:szCs w:val="28"/>
        </w:rPr>
        <w:t>202</w:t>
      </w:r>
      <w:r>
        <w:rPr>
          <w:rFonts w:hint="eastAsia" w:ascii="宋体" w:eastAsia="宋体" w:cs="宋体" w:hAnsi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年5月2</w:t>
      </w:r>
      <w:r>
        <w:rPr>
          <w:rFonts w:hint="eastAsia" w:ascii="宋体" w:eastAsia="宋体" w:cs="宋体" w:hAnsi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日—6月</w:t>
      </w:r>
      <w:r>
        <w:rPr>
          <w:rFonts w:hint="eastAsia" w:ascii="宋体" w:eastAsia="宋体" w:cs="宋体" w:hAnsi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日在</w:t>
      </w:r>
      <w:r>
        <w:rPr>
          <w:rFonts w:hint="eastAsia" w:ascii="宋体" w:eastAsia="宋体" w:cs="Times New Roman" w:hAnsiTheme="minorEastAsia"/>
          <w:color w:val="000000"/>
          <w:sz w:val="28"/>
          <w:szCs w:val="28"/>
        </w:rPr>
        <w:t>“江苏省教育考试院通用教育考试管理系统”报名</w:t>
      </w:r>
      <w:r>
        <w:rPr>
          <w:rFonts w:hint="eastAsia" w:ascii="宋体" w:eastAsia="宋体" w:hAnsiTheme="minorEastAsia"/>
          <w:color w:val="000000"/>
          <w:sz w:val="28"/>
          <w:szCs w:val="28"/>
        </w:rPr>
        <w:t>，报名审核通过后，</w:t>
      </w:r>
      <w:r>
        <w:rPr>
          <w:rFonts w:hint="eastAsia" w:ascii="宋体" w:eastAsia="宋体" w:hAnsiTheme="minorEastAsia"/>
          <w:color w:val="FF0000"/>
          <w:sz w:val="28"/>
          <w:szCs w:val="28"/>
        </w:rPr>
        <w:t>于</w:t>
      </w:r>
      <w:r>
        <w:rPr>
          <w:rFonts w:ascii="宋体" w:eastAsia="宋体" w:cs="宋体" w:hAnsiTheme="minorEastAsia"/>
          <w:color w:val="FF0000"/>
          <w:sz w:val="28"/>
          <w:szCs w:val="28"/>
        </w:rPr>
        <w:t>20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2</w:t>
      </w:r>
      <w:r>
        <w:rPr>
          <w:rFonts w:hint="eastAsia" w:ascii="宋体" w:eastAsia="宋体" w:cs="宋体" w:hAnsiTheme="minorEastAsia"/>
          <w:color w:val="FF0000"/>
          <w:sz w:val="28"/>
          <w:szCs w:val="28"/>
          <w:lang w:val="en-US" w:eastAsia="zh-CN"/>
        </w:rPr>
        <w:t>3</w:t>
      </w:r>
      <w:r>
        <w:rPr>
          <w:rFonts w:ascii="宋体" w:eastAsia="宋体" w:cs="宋体" w:hAnsiTheme="minorEastAsia"/>
          <w:color w:val="FF0000"/>
          <w:sz w:val="28"/>
          <w:szCs w:val="28"/>
        </w:rPr>
        <w:t>年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6</w:t>
      </w:r>
      <w:r>
        <w:rPr>
          <w:rFonts w:ascii="宋体" w:eastAsia="宋体" w:cs="宋体" w:hAnsiTheme="minorEastAsia"/>
          <w:color w:val="FF0000"/>
          <w:sz w:val="28"/>
          <w:szCs w:val="28"/>
        </w:rPr>
        <w:t>月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1</w:t>
      </w:r>
      <w:r>
        <w:rPr>
          <w:rFonts w:hint="eastAsia" w:ascii="宋体" w:eastAsia="宋体" w:cs="宋体" w:hAnsiTheme="minorEastAsia"/>
          <w:color w:val="FF0000"/>
          <w:sz w:val="28"/>
          <w:szCs w:val="28"/>
          <w:lang w:val="en-US" w:eastAsia="zh-CN"/>
        </w:rPr>
        <w:t>2</w:t>
      </w:r>
      <w:r>
        <w:rPr>
          <w:rFonts w:ascii="宋体" w:eastAsia="宋体" w:cs="宋体" w:hAnsiTheme="minorEastAsia"/>
          <w:color w:val="FF0000"/>
          <w:sz w:val="28"/>
          <w:szCs w:val="28"/>
        </w:rPr>
        <w:t>日前将报名表回执发送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至</w:t>
      </w:r>
      <w:r>
        <w:rPr>
          <w:rFonts w:ascii="宋体" w:eastAsia="宋体" w:cs="宋体" w:hAnsiTheme="minorEastAsia"/>
          <w:color w:val="FF0000"/>
          <w:sz w:val="28"/>
          <w:szCs w:val="28"/>
        </w:rPr>
        <w:t>邮箱zxks@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nuist</w:t>
      </w:r>
      <w:r>
        <w:rPr>
          <w:rFonts w:ascii="宋体" w:eastAsia="宋体" w:cs="宋体" w:hAnsiTheme="minorEastAsia"/>
          <w:color w:val="FF0000"/>
          <w:sz w:val="28"/>
          <w:szCs w:val="28"/>
        </w:rPr>
        <w:t>.edu.cn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.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其中</w:t>
      </w:r>
      <w:r>
        <w:rPr>
          <w:rFonts w:hint="eastAsia" w:ascii="宋体" w:eastAsia="宋体" w:cs="宋体" w:hAnsiTheme="minorEastAsia"/>
          <w:bCs/>
          <w:sz w:val="28"/>
          <w:szCs w:val="28"/>
        </w:rPr>
        <w:t xml:space="preserve"> 12579物联网系统综合设计（实践）将安排指导教师，</w:t>
      </w:r>
      <w:r>
        <w:rPr>
          <w:rFonts w:hint="eastAsia" w:ascii="宋体" w:eastAsia="宋体" w:hAnsiTheme="minorEastAsia"/>
          <w:color w:val="000000"/>
          <w:sz w:val="28"/>
          <w:szCs w:val="28"/>
        </w:rPr>
        <w:t>会通过电子邮件或手机短信通知考生，考生需主动联系指导教师进行沟通。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color w:val="FF0000"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4、实践考核费：60元 / 门（考</w:t>
      </w:r>
      <w:r>
        <w:rPr>
          <w:rFonts w:hint="eastAsia" w:ascii="宋体" w:eastAsia="宋体" w:cs="宋体" w:hAnsiTheme="minorEastAsia"/>
          <w:bCs/>
          <w:sz w:val="28"/>
          <w:szCs w:val="28"/>
          <w:lang w:val="en-US" w:eastAsia="zh-CN"/>
        </w:rPr>
        <w:t>核</w:t>
      </w:r>
      <w:r>
        <w:rPr>
          <w:rFonts w:hint="eastAsia" w:ascii="宋体" w:eastAsia="宋体" w:cs="宋体" w:hAnsiTheme="minorEastAsia"/>
          <w:bCs/>
          <w:sz w:val="28"/>
          <w:szCs w:val="28"/>
        </w:rPr>
        <w:t>当天交）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5、实践考核时间：202</w:t>
      </w:r>
      <w:r>
        <w:rPr>
          <w:rFonts w:hint="eastAsia" w:ascii="宋体" w:eastAsia="宋体" w:cs="宋体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="宋体" w:eastAsia="宋体" w:cs="宋体" w:hAnsiTheme="minorEastAsia"/>
          <w:bCs/>
          <w:sz w:val="28"/>
          <w:szCs w:val="28"/>
        </w:rPr>
        <w:t>年 11月</w:t>
      </w:r>
      <w:r>
        <w:rPr>
          <w:rFonts w:hint="eastAsia" w:ascii="宋体" w:eastAsia="宋体" w:cs="宋体" w:hAnsiTheme="minorEastAsia"/>
          <w:bCs/>
          <w:sz w:val="28"/>
          <w:szCs w:val="28"/>
          <w:lang w:val="en-US" w:eastAsia="zh-CN"/>
        </w:rPr>
        <w:t>8</w:t>
      </w:r>
      <w:r>
        <w:rPr>
          <w:rFonts w:hint="eastAsia" w:ascii="宋体" w:eastAsia="宋体" w:cs="宋体" w:hAnsiTheme="minorEastAsia"/>
          <w:bCs/>
          <w:sz w:val="28"/>
          <w:szCs w:val="28"/>
        </w:rPr>
        <w:t>日星期三全天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宋体" w:eastAsia="宋体" w:cs="宋体" w:hAnsiTheme="minorEastAsia"/>
          <w:b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sz w:val="28"/>
          <w:szCs w:val="28"/>
        </w:rPr>
        <w:t>二、毕业论文及答辩安排</w:t>
      </w:r>
    </w:p>
    <w:p>
      <w:pPr>
        <w:spacing w:after="0" w:line="360" w:lineRule="auto"/>
        <w:ind w:firstLine="560" w:firstLineChars="200"/>
        <w:jc w:val="both"/>
        <w:rPr>
          <w:rFonts w:hint="eastAsia" w:ascii="宋体" w:eastAsia="宋体" w:cs="宋体" w:hAnsiTheme="minorEastAsia"/>
          <w:bCs/>
          <w:sz w:val="28"/>
          <w:szCs w:val="28"/>
          <w:lang w:eastAsia="zh-CN"/>
        </w:rPr>
      </w:pPr>
      <w:r>
        <w:rPr>
          <w:rFonts w:ascii="宋体" w:eastAsia="宋体" w:cs="宋体" w:hAnsiTheme="minorEastAsia"/>
          <w:bCs/>
          <w:sz w:val="28"/>
          <w:szCs w:val="28"/>
        </w:rPr>
        <w:t>1、毕业</w:t>
      </w:r>
      <w:r>
        <w:rPr>
          <w:rFonts w:hint="eastAsia" w:ascii="宋体" w:eastAsia="宋体" w:cs="宋体" w:hAnsiTheme="minorEastAsia"/>
          <w:bCs/>
          <w:sz w:val="28"/>
          <w:szCs w:val="28"/>
        </w:rPr>
        <w:t>论文网上报名</w:t>
      </w:r>
      <w:r>
        <w:rPr>
          <w:rFonts w:ascii="宋体" w:eastAsia="宋体" w:cs="宋体" w:hAnsiTheme="minorEastAsia"/>
          <w:bCs/>
          <w:sz w:val="28"/>
          <w:szCs w:val="28"/>
        </w:rPr>
        <w:t xml:space="preserve">时间： 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202</w:t>
      </w:r>
      <w:r>
        <w:rPr>
          <w:rFonts w:hint="eastAsia" w:ascii="宋体" w:eastAsia="宋体" w:cs="宋体" w:hAnsi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年5月2</w:t>
      </w:r>
      <w:r>
        <w:rPr>
          <w:rFonts w:hint="eastAsia" w:ascii="宋体" w:eastAsia="宋体" w:cs="宋体" w:hAnsi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日—6月</w:t>
      </w:r>
      <w:r>
        <w:rPr>
          <w:rFonts w:hint="eastAsia" w:ascii="宋体" w:eastAsia="宋体" w:cs="宋体" w:hAnsi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eastAsia="宋体" w:cs="宋体" w:hAnsiTheme="minorEastAsia"/>
          <w:color w:val="000000"/>
          <w:sz w:val="28"/>
          <w:szCs w:val="28"/>
        </w:rPr>
        <w:t>日在</w:t>
      </w:r>
      <w:r>
        <w:rPr>
          <w:rFonts w:hint="eastAsia" w:ascii="宋体" w:eastAsia="宋体" w:cs="Times New Roman" w:hAnsiTheme="minorEastAsia"/>
          <w:color w:val="000000"/>
          <w:sz w:val="28"/>
          <w:szCs w:val="28"/>
        </w:rPr>
        <w:t>“江苏省教育考试院通用教育考试管理系统”报名</w:t>
      </w:r>
      <w:r>
        <w:rPr>
          <w:rFonts w:hint="eastAsia" w:ascii="宋体" w:eastAsia="宋体" w:cs="Times New Roman" w:hAnsiTheme="minorEastAsia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ascii="宋体" w:eastAsia="宋体" w:hAnsiTheme="minorEastAsia"/>
          <w:bCs/>
          <w:sz w:val="28"/>
          <w:szCs w:val="28"/>
        </w:rPr>
        <w:t>2</w:t>
      </w:r>
      <w:r>
        <w:rPr>
          <w:rFonts w:ascii="宋体" w:eastAsia="宋体" w:cs="宋体" w:hAnsiTheme="minorEastAsia"/>
          <w:bCs/>
          <w:sz w:val="28"/>
          <w:szCs w:val="28"/>
        </w:rPr>
        <w:t>、报考办法</w:t>
      </w:r>
      <w:r>
        <w:rPr>
          <w:rFonts w:hint="eastAsia" w:ascii="宋体" w:eastAsia="宋体" w:cs="宋体" w:hAnsiTheme="minorEastAsia"/>
          <w:bCs/>
          <w:sz w:val="28"/>
          <w:szCs w:val="28"/>
        </w:rPr>
        <w:t>及</w:t>
      </w:r>
      <w:r>
        <w:rPr>
          <w:rFonts w:ascii="宋体" w:eastAsia="宋体" w:cs="宋体" w:hAnsiTheme="minorEastAsia"/>
          <w:bCs/>
          <w:sz w:val="28"/>
          <w:szCs w:val="28"/>
        </w:rPr>
        <w:t>要求：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hAnsiTheme="minorEastAsia"/>
          <w:color w:val="000000"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毕业论文应在理论考试大部分合格后才能申报。毕业论文答辩一年安排一次，在预计当年能够考完全部理论课程的情况下，可提前申报。</w:t>
      </w:r>
      <w:r>
        <w:rPr>
          <w:rFonts w:hint="eastAsia" w:ascii="宋体" w:eastAsia="宋体" w:hAnsiTheme="minorEastAsia"/>
          <w:color w:val="000000"/>
          <w:sz w:val="28"/>
          <w:szCs w:val="28"/>
        </w:rPr>
        <w:t>报名审核通过后，</w:t>
      </w:r>
      <w:r>
        <w:rPr>
          <w:rFonts w:hint="eastAsia" w:ascii="宋体" w:eastAsia="宋体" w:hAnsiTheme="minorEastAsia"/>
          <w:color w:val="FF0000"/>
          <w:sz w:val="28"/>
          <w:szCs w:val="28"/>
        </w:rPr>
        <w:t>请于</w:t>
      </w:r>
      <w:r>
        <w:rPr>
          <w:rFonts w:ascii="宋体" w:eastAsia="宋体" w:cs="宋体" w:hAnsiTheme="minorEastAsia"/>
          <w:color w:val="FF0000"/>
          <w:sz w:val="28"/>
          <w:szCs w:val="28"/>
        </w:rPr>
        <w:t>20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2</w:t>
      </w:r>
      <w:r>
        <w:rPr>
          <w:rFonts w:hint="eastAsia" w:ascii="宋体" w:eastAsia="宋体" w:cs="宋体" w:hAnsiTheme="minorEastAsia"/>
          <w:color w:val="FF0000"/>
          <w:sz w:val="28"/>
          <w:szCs w:val="28"/>
          <w:lang w:val="en-US" w:eastAsia="zh-CN"/>
        </w:rPr>
        <w:t>3</w:t>
      </w:r>
      <w:r>
        <w:rPr>
          <w:rFonts w:ascii="宋体" w:eastAsia="宋体" w:cs="宋体" w:hAnsiTheme="minorEastAsia"/>
          <w:color w:val="FF0000"/>
          <w:sz w:val="28"/>
          <w:szCs w:val="28"/>
        </w:rPr>
        <w:t>年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6</w:t>
      </w:r>
      <w:r>
        <w:rPr>
          <w:rFonts w:ascii="宋体" w:eastAsia="宋体" w:cs="宋体" w:hAnsiTheme="minorEastAsia"/>
          <w:color w:val="FF0000"/>
          <w:sz w:val="28"/>
          <w:szCs w:val="28"/>
        </w:rPr>
        <w:t>月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1</w:t>
      </w:r>
      <w:r>
        <w:rPr>
          <w:rFonts w:hint="eastAsia" w:ascii="宋体" w:eastAsia="宋体" w:cs="宋体" w:hAnsiTheme="minorEastAsia"/>
          <w:color w:val="FF0000"/>
          <w:sz w:val="28"/>
          <w:szCs w:val="28"/>
          <w:lang w:val="en-US" w:eastAsia="zh-CN"/>
        </w:rPr>
        <w:t>2</w:t>
      </w:r>
      <w:r>
        <w:rPr>
          <w:rFonts w:ascii="宋体" w:eastAsia="宋体" w:cs="宋体" w:hAnsiTheme="minorEastAsia"/>
          <w:color w:val="FF0000"/>
          <w:sz w:val="28"/>
          <w:szCs w:val="28"/>
        </w:rPr>
        <w:t>日前</w:t>
      </w:r>
      <w:r>
        <w:rPr>
          <w:rFonts w:hint="eastAsia" w:ascii="宋体" w:eastAsia="宋体" w:cs="宋体" w:hAnsiTheme="minorEastAsia"/>
          <w:color w:val="FF0000"/>
          <w:sz w:val="28"/>
          <w:szCs w:val="28"/>
        </w:rPr>
        <w:t>将论文指导答辩费220元汇至我校账户，</w:t>
      </w:r>
      <w:r>
        <w:rPr>
          <w:rFonts w:hint="eastAsia" w:ascii="宋体" w:eastAsia="宋体" w:hAnsiTheme="minorEastAsia"/>
          <w:color w:val="FF0000"/>
          <w:sz w:val="28"/>
          <w:szCs w:val="28"/>
        </w:rPr>
        <w:t>并</w:t>
      </w:r>
      <w:r>
        <w:rPr>
          <w:rFonts w:ascii="宋体" w:eastAsia="宋体" w:hAnsiTheme="minorEastAsia"/>
          <w:color w:val="FF0000"/>
          <w:sz w:val="28"/>
          <w:szCs w:val="28"/>
        </w:rPr>
        <w:t>将报名表回执</w:t>
      </w:r>
      <w:r>
        <w:rPr>
          <w:rFonts w:hint="eastAsia" w:ascii="宋体" w:eastAsia="宋体" w:hAnsiTheme="minorEastAsia"/>
          <w:color w:val="FF0000"/>
          <w:sz w:val="28"/>
          <w:szCs w:val="28"/>
        </w:rPr>
        <w:t>、论文题目（论文提纲）</w:t>
      </w:r>
      <w:r>
        <w:rPr>
          <w:rFonts w:ascii="宋体" w:eastAsia="宋体" w:hAnsiTheme="minorEastAsia"/>
          <w:color w:val="FF0000"/>
          <w:sz w:val="28"/>
          <w:szCs w:val="28"/>
        </w:rPr>
        <w:t>发送邮箱zxks@</w:t>
      </w:r>
      <w:r>
        <w:rPr>
          <w:rFonts w:hint="eastAsia" w:ascii="宋体" w:eastAsia="宋体" w:hAnsiTheme="minorEastAsia"/>
          <w:color w:val="FF0000"/>
          <w:sz w:val="28"/>
          <w:szCs w:val="28"/>
        </w:rPr>
        <w:t>nuist</w:t>
      </w:r>
      <w:r>
        <w:rPr>
          <w:rFonts w:ascii="宋体" w:eastAsia="宋体" w:hAnsiTheme="minorEastAsia"/>
          <w:color w:val="FF0000"/>
          <w:sz w:val="28"/>
          <w:szCs w:val="28"/>
        </w:rPr>
        <w:t>.edu.cn</w:t>
      </w:r>
      <w:r>
        <w:rPr>
          <w:rFonts w:hint="eastAsia" w:ascii="宋体" w:eastAsia="宋体" w:hAnsiTheme="minorEastAsia"/>
          <w:color w:val="000000"/>
          <w:sz w:val="28"/>
          <w:szCs w:val="28"/>
        </w:rPr>
        <w:t>，根据考生选题安排论文指导教师，并通过电子邮件或手机短信通知考生，未按要求寄送材料并汇款者网上报名无效。指导教师确定后，考生的论文指导及电子邮件等请直接与导师联系（自留底稿）。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ascii="宋体" w:eastAsia="宋体" w:hAnsiTheme="minorEastAsia"/>
          <w:bCs/>
          <w:sz w:val="28"/>
          <w:szCs w:val="28"/>
        </w:rPr>
        <w:t>3</w:t>
      </w:r>
      <w:r>
        <w:rPr>
          <w:rFonts w:ascii="宋体" w:eastAsia="宋体" w:cs="宋体" w:hAnsiTheme="minorEastAsia"/>
          <w:bCs/>
          <w:sz w:val="28"/>
          <w:szCs w:val="28"/>
        </w:rPr>
        <w:t>、论文上交、答辩时间：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论文上交时间：</w:t>
      </w:r>
      <w:r>
        <w:rPr>
          <w:rFonts w:ascii="宋体" w:eastAsia="宋体" w:hAnsiTheme="minorEastAsia"/>
          <w:bCs/>
          <w:sz w:val="28"/>
          <w:szCs w:val="28"/>
        </w:rPr>
        <w:t>20</w:t>
      </w:r>
      <w:r>
        <w:rPr>
          <w:rFonts w:hint="eastAsia" w:ascii="宋体" w:eastAsia="宋体" w:hAnsiTheme="minorEastAsia"/>
          <w:bCs/>
          <w:sz w:val="28"/>
          <w:szCs w:val="28"/>
        </w:rPr>
        <w:t>2</w:t>
      </w:r>
      <w:r>
        <w:rPr>
          <w:rFonts w:hint="eastAsia" w:ascii="宋体" w:eastAsia="宋体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="宋体" w:eastAsia="宋体" w:cs="宋体" w:hAnsiTheme="minorEastAsia"/>
          <w:bCs/>
          <w:sz w:val="28"/>
          <w:szCs w:val="28"/>
        </w:rPr>
        <w:t>年</w:t>
      </w:r>
      <w:r>
        <w:rPr>
          <w:rFonts w:ascii="宋体" w:eastAsia="宋体" w:hAnsiTheme="minorEastAsia"/>
          <w:bCs/>
          <w:sz w:val="28"/>
          <w:szCs w:val="28"/>
        </w:rPr>
        <w:t>1</w:t>
      </w:r>
      <w:r>
        <w:rPr>
          <w:rFonts w:hint="eastAsia" w:ascii="宋体" w:eastAsia="宋体" w:hAnsiTheme="minorEastAsia"/>
          <w:bCs/>
          <w:sz w:val="28"/>
          <w:szCs w:val="28"/>
        </w:rPr>
        <w:t>1</w:t>
      </w:r>
      <w:r>
        <w:rPr>
          <w:rFonts w:hint="eastAsia" w:ascii="宋体" w:eastAsia="宋体" w:cs="宋体" w:hAnsiTheme="minorEastAsia"/>
          <w:bCs/>
          <w:sz w:val="28"/>
          <w:szCs w:val="28"/>
        </w:rPr>
        <w:t>月5日前，考生上交已完成的《毕业论文》，（一式四份，</w:t>
      </w:r>
      <w:r>
        <w:rPr>
          <w:rFonts w:ascii="宋体" w:eastAsia="宋体" w:hAnsiTheme="minorEastAsia"/>
          <w:bCs/>
          <w:sz w:val="28"/>
          <w:szCs w:val="28"/>
        </w:rPr>
        <w:t>A4</w:t>
      </w:r>
      <w:r>
        <w:rPr>
          <w:rFonts w:hint="eastAsia" w:ascii="宋体" w:eastAsia="宋体" w:cs="宋体" w:hAnsiTheme="minorEastAsia"/>
          <w:bCs/>
          <w:sz w:val="28"/>
          <w:szCs w:val="28"/>
        </w:rPr>
        <w:t>纸打印，参见格式）。</w:t>
      </w:r>
      <w:r>
        <w:rPr>
          <w:rFonts w:ascii="宋体" w:eastAsia="宋体" w:hAnsiTheme="minorEastAsia"/>
          <w:bCs/>
          <w:sz w:val="28"/>
          <w:szCs w:val="28"/>
        </w:rPr>
        <w:t xml:space="preserve"> 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论文答辩日期：</w:t>
      </w:r>
      <w:r>
        <w:rPr>
          <w:rFonts w:ascii="宋体" w:eastAsia="宋体" w:hAnsiTheme="minorEastAsia"/>
          <w:bCs/>
          <w:sz w:val="28"/>
          <w:szCs w:val="28"/>
        </w:rPr>
        <w:t>20</w:t>
      </w:r>
      <w:r>
        <w:rPr>
          <w:rFonts w:hint="eastAsia" w:ascii="宋体" w:eastAsia="宋体" w:hAnsiTheme="minorEastAsia"/>
          <w:bCs/>
          <w:sz w:val="28"/>
          <w:szCs w:val="28"/>
        </w:rPr>
        <w:t>2</w:t>
      </w:r>
      <w:r>
        <w:rPr>
          <w:rFonts w:hint="eastAsia" w:ascii="宋体" w:eastAsia="宋体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="宋体" w:eastAsia="宋体" w:cs="宋体" w:hAnsiTheme="minorEastAsia"/>
          <w:bCs/>
          <w:sz w:val="28"/>
          <w:szCs w:val="28"/>
        </w:rPr>
        <w:t>年</w:t>
      </w:r>
      <w:r>
        <w:rPr>
          <w:rFonts w:ascii="宋体" w:eastAsia="宋体" w:hAnsiTheme="minorEastAsia"/>
          <w:bCs/>
          <w:sz w:val="28"/>
          <w:szCs w:val="28"/>
        </w:rPr>
        <w:t>11</w:t>
      </w:r>
      <w:r>
        <w:rPr>
          <w:rFonts w:hint="eastAsia" w:ascii="宋体" w:eastAsia="宋体" w:cs="宋体" w:hAnsiTheme="minorEastAsia"/>
          <w:bCs/>
          <w:sz w:val="28"/>
          <w:szCs w:val="28"/>
        </w:rPr>
        <w:t>月</w:t>
      </w:r>
      <w:r>
        <w:rPr>
          <w:rFonts w:hint="eastAsia" w:ascii="宋体" w:eastAsia="宋体" w:cs="宋体" w:hAnsiTheme="minorEastAsia"/>
          <w:bCs/>
          <w:sz w:val="28"/>
          <w:szCs w:val="28"/>
          <w:lang w:val="en-US" w:eastAsia="zh-CN"/>
        </w:rPr>
        <w:t>9</w:t>
      </w:r>
      <w:r>
        <w:rPr>
          <w:rFonts w:hint="eastAsia" w:ascii="宋体" w:eastAsia="宋体" w:cs="宋体" w:hAnsiTheme="minorEastAsia"/>
          <w:bCs/>
          <w:sz w:val="28"/>
          <w:szCs w:val="28"/>
        </w:rPr>
        <w:t>日星期四（具体安排另行通知）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</w:p>
    <w:p>
      <w:pPr>
        <w:spacing w:after="0" w:line="360" w:lineRule="auto"/>
        <w:ind w:firstLine="562" w:firstLineChars="200"/>
        <w:jc w:val="both"/>
        <w:rPr>
          <w:rFonts w:ascii="宋体" w:eastAsia="宋体" w:cs="宋体" w:hAnsiTheme="minorEastAsia"/>
          <w:b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sz w:val="28"/>
          <w:szCs w:val="28"/>
        </w:rPr>
        <w:t>毕业论文成绩、实践考核成绩在考核结束后两周内上网公布。</w:t>
      </w:r>
    </w:p>
    <w:p>
      <w:pPr>
        <w:spacing w:after="0" w:line="360" w:lineRule="auto"/>
        <w:ind w:firstLine="562" w:firstLineChars="200"/>
        <w:jc w:val="both"/>
        <w:rPr>
          <w:rFonts w:ascii="宋体" w:eastAsia="宋体" w:cs="宋体" w:hAnsiTheme="minorEastAsia"/>
          <w:b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color w:val="000000"/>
          <w:sz w:val="28"/>
          <w:szCs w:val="28"/>
        </w:rPr>
        <w:t>地址</w:t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>：南京市浦口区</w:t>
      </w:r>
      <w:r>
        <w:rPr>
          <w:rFonts w:hint="eastAsia" w:ascii="宋体" w:eastAsia="宋体" w:cs="宋体" w:hAnsiTheme="minorEastAsia"/>
          <w:b/>
          <w:bCs/>
          <w:sz w:val="28"/>
          <w:szCs w:val="28"/>
          <w:lang w:val="en-US" w:eastAsia="zh-CN"/>
        </w:rPr>
        <w:t>宁六路219号</w:t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>南京信息工程大学</w:t>
      </w:r>
      <w:r>
        <w:rPr>
          <w:rFonts w:hint="eastAsia" w:ascii="宋体" w:eastAsia="宋体" w:cs="宋体" w:hAnsiTheme="minorEastAsia"/>
          <w:b/>
          <w:bCs/>
          <w:sz w:val="28"/>
          <w:szCs w:val="28"/>
          <w:lang w:val="en-US" w:eastAsia="zh-CN"/>
        </w:rPr>
        <w:t>东苑</w:t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>，继续教育学院</w:t>
      </w:r>
      <w:r>
        <w:rPr>
          <w:rFonts w:hint="eastAsia" w:ascii="宋体" w:eastAsia="宋体" w:cs="宋体" w:hAnsiTheme="minorEastAsia"/>
          <w:b/>
          <w:bCs/>
          <w:sz w:val="28"/>
          <w:szCs w:val="28"/>
          <w:lang w:val="en-US" w:eastAsia="zh-CN"/>
        </w:rPr>
        <w:t>自考管理科</w:t>
      </w:r>
      <w:r>
        <w:rPr>
          <w:rFonts w:ascii="宋体" w:eastAsia="宋体" w:hAnsiTheme="minorEastAsia"/>
          <w:b/>
          <w:bCs/>
          <w:sz w:val="28"/>
          <w:szCs w:val="28"/>
        </w:rPr>
        <w:t xml:space="preserve"> </w:t>
      </w:r>
      <w:r>
        <w:rPr>
          <w:rFonts w:hint="eastAsia" w:ascii="宋体" w:eastAsia="宋体" w:hAnsiTheme="minorEastAsia"/>
          <w:b/>
          <w:bCs/>
          <w:sz w:val="28"/>
          <w:szCs w:val="28"/>
        </w:rPr>
        <w:t xml:space="preserve">  </w:t>
      </w:r>
      <w:r>
        <w:rPr>
          <w:rFonts w:ascii="宋体" w:eastAsia="宋体" w:hAnsiTheme="minorEastAsia"/>
          <w:b/>
          <w:bCs/>
          <w:sz w:val="28"/>
          <w:szCs w:val="28"/>
        </w:rPr>
        <w:t xml:space="preserve"> </w:t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>邮编</w:t>
      </w:r>
      <w:r>
        <w:rPr>
          <w:rFonts w:ascii="宋体" w:eastAsia="宋体" w:hAnsiTheme="minorEastAsia"/>
          <w:b/>
          <w:bCs/>
          <w:sz w:val="28"/>
          <w:szCs w:val="28"/>
        </w:rPr>
        <w:t>2100</w:t>
      </w:r>
      <w:r>
        <w:rPr>
          <w:rFonts w:hint="eastAsia" w:ascii="宋体" w:eastAsia="宋体" w:hAnsiTheme="minorEastAsia"/>
          <w:b/>
          <w:bCs/>
          <w:sz w:val="28"/>
          <w:szCs w:val="28"/>
        </w:rPr>
        <w:t>44</w:t>
      </w:r>
    </w:p>
    <w:p>
      <w:pPr>
        <w:spacing w:after="0" w:line="360" w:lineRule="auto"/>
        <w:ind w:firstLine="562" w:firstLineChars="200"/>
        <w:jc w:val="both"/>
        <w:rPr>
          <w:rFonts w:ascii="宋体" w:eastAsia="宋体" w:cs="宋体" w:hAnsiTheme="minorEastAsia"/>
          <w:b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sz w:val="28"/>
          <w:szCs w:val="28"/>
        </w:rPr>
        <w:t>电话：025-</w:t>
      </w:r>
      <w:r>
        <w:rPr>
          <w:rFonts w:hint="eastAsia" w:ascii="宋体" w:eastAsia="宋体" w:hAnsiTheme="minorEastAsia"/>
          <w:b/>
          <w:bCs/>
          <w:sz w:val="28"/>
          <w:szCs w:val="28"/>
        </w:rPr>
        <w:t>58731078</w:t>
      </w:r>
    </w:p>
    <w:p>
      <w:pPr>
        <w:spacing w:after="0" w:line="360" w:lineRule="auto"/>
        <w:ind w:firstLine="562" w:firstLineChars="200"/>
        <w:jc w:val="both"/>
        <w:rPr>
          <w:rFonts w:ascii="宋体" w:eastAsia="宋体" w:cs="宋体" w:hAnsiTheme="minorEastAsia"/>
          <w:b/>
          <w:bCs/>
          <w:sz w:val="28"/>
          <w:szCs w:val="28"/>
        </w:rPr>
      </w:pPr>
    </w:p>
    <w:p>
      <w:pPr>
        <w:spacing w:after="0" w:line="360" w:lineRule="auto"/>
        <w:ind w:firstLine="562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>南京信息工程大学</w:t>
      </w:r>
      <w:r>
        <w:rPr>
          <w:rFonts w:hint="eastAsia" w:ascii="宋体" w:eastAsia="宋体" w:cs="宋体" w:hAnsiTheme="minorEastAsia"/>
          <w:bCs/>
          <w:sz w:val="28"/>
          <w:szCs w:val="28"/>
          <w:lang w:val="en-US" w:eastAsia="zh-CN"/>
        </w:rPr>
        <w:t>继续教育学院</w:t>
      </w:r>
    </w:p>
    <w:p>
      <w:pPr>
        <w:spacing w:after="0" w:line="360" w:lineRule="auto"/>
        <w:ind w:firstLine="4620" w:firstLineChars="1650"/>
        <w:jc w:val="both"/>
        <w:rPr>
          <w:rFonts w:ascii="宋体" w:eastAsia="宋体" w:cs="宋体" w:hAnsiTheme="minorEastAsia"/>
          <w:bCs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>202</w:t>
      </w:r>
      <w:r>
        <w:rPr>
          <w:rFonts w:hint="eastAsia" w:ascii="宋体" w:eastAsia="宋体" w:cs="宋体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="宋体" w:eastAsia="宋体" w:cs="宋体" w:hAnsiTheme="minorEastAsia"/>
          <w:bCs/>
          <w:sz w:val="28"/>
          <w:szCs w:val="28"/>
        </w:rPr>
        <w:t>年5月1</w:t>
      </w:r>
      <w:r>
        <w:rPr>
          <w:rFonts w:hint="eastAsia" w:ascii="宋体" w:eastAsia="宋体" w:cs="宋体" w:hAnsiTheme="minorEastAsia"/>
          <w:bCs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 w:hAnsiTheme="minorEastAsia"/>
          <w:bCs/>
          <w:sz w:val="28"/>
          <w:szCs w:val="28"/>
        </w:rPr>
        <w:t>日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hAnsiTheme="minorEastAsia"/>
          <w:sz w:val="28"/>
          <w:szCs w:val="28"/>
        </w:rPr>
      </w:pP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ab/>
      </w:r>
      <w:r>
        <w:rPr>
          <w:rFonts w:hint="eastAsia" w:ascii="宋体" w:eastAsia="宋体" w:cs="宋体" w:hAnsiTheme="minorEastAsia"/>
          <w:bCs/>
          <w:sz w:val="28"/>
          <w:szCs w:val="28"/>
        </w:rPr>
        <w:t xml:space="preserve">               </w:t>
      </w:r>
    </w:p>
    <w:p>
      <w:pPr>
        <w:spacing w:after="0" w:line="360" w:lineRule="auto"/>
        <w:ind w:firstLine="560" w:firstLineChars="200"/>
        <w:jc w:val="both"/>
        <w:rPr>
          <w:rFonts w:ascii="宋体" w:eastAsia="宋体" w:cs="宋体" w:hAnsiTheme="minorEastAsia"/>
          <w:bCs/>
          <w:sz w:val="28"/>
          <w:szCs w:val="28"/>
        </w:rPr>
      </w:pPr>
    </w:p>
    <w:p>
      <w:pPr>
        <w:spacing w:line="360" w:lineRule="auto"/>
        <w:jc w:val="both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附</w:t>
      </w:r>
    </w:p>
    <w:p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南京信息工程大学财务账号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开户行：中国农业银行南京市盘城支行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户名：南京信息工程大学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账号：10115401040000228</w:t>
      </w:r>
    </w:p>
    <w:p/>
    <w:p>
      <w:pPr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zk5N2U3NDRjYzJkNzg4MmY4MGRhNzc2MmFiMDAxMjcifQ=="/>
  </w:docVars>
  <w:rsids>
    <w:rsidRoot w:val="00D31D50"/>
    <w:rsid w:val="00045E75"/>
    <w:rsid w:val="000C7E2F"/>
    <w:rsid w:val="000F0D17"/>
    <w:rsid w:val="0012396A"/>
    <w:rsid w:val="00147696"/>
    <w:rsid w:val="001513E1"/>
    <w:rsid w:val="00191BDA"/>
    <w:rsid w:val="001E46CD"/>
    <w:rsid w:val="00287C1D"/>
    <w:rsid w:val="00295084"/>
    <w:rsid w:val="002C143B"/>
    <w:rsid w:val="00323B43"/>
    <w:rsid w:val="0036525B"/>
    <w:rsid w:val="00383C12"/>
    <w:rsid w:val="003B5957"/>
    <w:rsid w:val="003C57FD"/>
    <w:rsid w:val="003D37D8"/>
    <w:rsid w:val="003E1E78"/>
    <w:rsid w:val="003E32D3"/>
    <w:rsid w:val="003E4885"/>
    <w:rsid w:val="00412DF7"/>
    <w:rsid w:val="00426133"/>
    <w:rsid w:val="004263F1"/>
    <w:rsid w:val="004358AB"/>
    <w:rsid w:val="00443BAB"/>
    <w:rsid w:val="004F42C5"/>
    <w:rsid w:val="00555FA5"/>
    <w:rsid w:val="005757BB"/>
    <w:rsid w:val="005B10B7"/>
    <w:rsid w:val="005F6A13"/>
    <w:rsid w:val="006D2D2E"/>
    <w:rsid w:val="006D3E0D"/>
    <w:rsid w:val="006E4608"/>
    <w:rsid w:val="006F1637"/>
    <w:rsid w:val="006F4304"/>
    <w:rsid w:val="00715670"/>
    <w:rsid w:val="00745CF8"/>
    <w:rsid w:val="007A0284"/>
    <w:rsid w:val="007D0197"/>
    <w:rsid w:val="00815166"/>
    <w:rsid w:val="00847E30"/>
    <w:rsid w:val="00860FFF"/>
    <w:rsid w:val="008B7726"/>
    <w:rsid w:val="00935971"/>
    <w:rsid w:val="0094106F"/>
    <w:rsid w:val="00963BDD"/>
    <w:rsid w:val="009E0CBE"/>
    <w:rsid w:val="009F4CD7"/>
    <w:rsid w:val="00A46BD3"/>
    <w:rsid w:val="00A7790D"/>
    <w:rsid w:val="00A820EB"/>
    <w:rsid w:val="00A85B4D"/>
    <w:rsid w:val="00A87493"/>
    <w:rsid w:val="00A9136E"/>
    <w:rsid w:val="00AA4BBD"/>
    <w:rsid w:val="00AC736C"/>
    <w:rsid w:val="00AE6952"/>
    <w:rsid w:val="00AF5723"/>
    <w:rsid w:val="00AF7100"/>
    <w:rsid w:val="00B243D8"/>
    <w:rsid w:val="00B9212E"/>
    <w:rsid w:val="00BC7D8E"/>
    <w:rsid w:val="00C22F8B"/>
    <w:rsid w:val="00C33C77"/>
    <w:rsid w:val="00C56DD0"/>
    <w:rsid w:val="00C77F30"/>
    <w:rsid w:val="00C80B07"/>
    <w:rsid w:val="00C95384"/>
    <w:rsid w:val="00CE2D68"/>
    <w:rsid w:val="00D20076"/>
    <w:rsid w:val="00D27686"/>
    <w:rsid w:val="00D31D50"/>
    <w:rsid w:val="00D4452E"/>
    <w:rsid w:val="00D50CBD"/>
    <w:rsid w:val="00D574C9"/>
    <w:rsid w:val="00D930F6"/>
    <w:rsid w:val="00DC72FC"/>
    <w:rsid w:val="00DD3B94"/>
    <w:rsid w:val="00DF2CAB"/>
    <w:rsid w:val="00E324B5"/>
    <w:rsid w:val="00E3307A"/>
    <w:rsid w:val="00E42034"/>
    <w:rsid w:val="00E61AAC"/>
    <w:rsid w:val="00E62310"/>
    <w:rsid w:val="00EF6FF7"/>
    <w:rsid w:val="00F81837"/>
    <w:rsid w:val="00FA1DBD"/>
    <w:rsid w:val="00FB1604"/>
    <w:rsid w:val="00FD0E93"/>
    <w:rsid w:val="00FE571F"/>
    <w:rsid w:val="0A877D46"/>
    <w:rsid w:val="0F90640B"/>
    <w:rsid w:val="19CA456A"/>
    <w:rsid w:val="22BF31CF"/>
    <w:rsid w:val="3365139D"/>
    <w:rsid w:val="492E4571"/>
    <w:rsid w:val="569C7B41"/>
    <w:rsid w:val="67826325"/>
    <w:rsid w:val="6F0203A3"/>
    <w:rsid w:val="7BA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215DC6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1085</Characters>
  <Lines>8</Lines>
  <Paragraphs>2</Paragraphs>
  <TotalTime>1379</TotalTime>
  <ScaleCrop>false</ScaleCrop>
  <LinksUpToDate>false</LinksUpToDate>
  <CharactersWithSpaces>1155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zxks</dc:creator>
  <cp:lastModifiedBy>zxks</cp:lastModifiedBy>
  <dcterms:modified xsi:type="dcterms:W3CDTF">2023-05-15T05:30:49Z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93F5DAD022A04FFAB56D54D298280648_12</vt:lpwstr>
  </property>
</Properties>
</file>